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2209800" cy="81886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60" cy="82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256540</wp:posOffset>
                  </wp:positionV>
                  <wp:extent cx="2276475" cy="463550"/>
                  <wp:effectExtent l="0" t="0" r="9525" b="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bookmarkStart w:id="0" w:name="_GoBack"/>
            <w:bookmarkEnd w:id="0"/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DA3B0C">
              <w:rPr>
                <w:b/>
                <w:bCs/>
                <w:color w:val="365F91" w:themeColor="accent1" w:themeShade="BF"/>
                <w:sz w:val="22"/>
                <w:szCs w:val="22"/>
              </w:rPr>
              <w:t>March</w:t>
            </w:r>
            <w:r w:rsidR="00874080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874080">
              <w:rPr>
                <w:b/>
                <w:bCs/>
                <w:color w:val="365F91" w:themeColor="accent1" w:themeShade="BF"/>
                <w:sz w:val="22"/>
                <w:szCs w:val="22"/>
              </w:rPr>
              <w:t>5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6B337F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B91083" w:rsidP="009057C2">
            <w:pPr>
              <w:pStyle w:val="Default"/>
              <w:jc w:val="righ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573383" w:rsidP="007C1395">
            <w:pPr>
              <w:spacing w:before="120" w:after="120"/>
            </w:pPr>
            <w:r>
              <w:t>3:0</w:t>
            </w:r>
            <w:r w:rsidR="00F46A46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Default="00FB6034" w:rsidP="007C1395">
            <w:pPr>
              <w:spacing w:before="120" w:after="120"/>
            </w:pPr>
            <w:r>
              <w:t>Welcome and Introductions</w:t>
            </w:r>
          </w:p>
          <w:p w:rsidR="00FB6034" w:rsidRDefault="00FB6034" w:rsidP="007C1395">
            <w:pPr>
              <w:spacing w:before="120" w:after="120"/>
            </w:pPr>
            <w:r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CB3868" w:rsidP="00FB6034">
            <w:pPr>
              <w:spacing w:before="120" w:after="120"/>
            </w:pPr>
            <w:r>
              <w:t>Amy Wagner</w:t>
            </w:r>
            <w:r w:rsidR="00F46A46">
              <w:t xml:space="preserve">, Evaluation Subcommittee Co-Chair, </w:t>
            </w:r>
            <w:r w:rsidR="00F46A46" w:rsidRPr="00F46A46">
              <w:t>QI Program Manager</w:t>
            </w:r>
            <w:r w:rsidR="00F46A46">
              <w:t xml:space="preserve">, </w:t>
            </w:r>
            <w:r w:rsidR="00F46A46" w:rsidRPr="00F46A46">
              <w:t xml:space="preserve">Office of </w:t>
            </w:r>
            <w:r w:rsidR="00F46A46">
              <w:t>Continuous Quality Improvement</w:t>
            </w:r>
            <w:r w:rsidR="00EA3409">
              <w:t xml:space="preserve"> (OCQI)</w:t>
            </w:r>
            <w:r w:rsidR="00FB6034">
              <w:t xml:space="preserve"> </w:t>
            </w:r>
            <w:r>
              <w:t>Kathy Woods</w:t>
            </w:r>
            <w:r w:rsidR="00F46A46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573383" w:rsidP="00814208">
            <w:pPr>
              <w:spacing w:before="120" w:after="120"/>
            </w:pPr>
            <w:r>
              <w:t>3:</w:t>
            </w:r>
            <w:r w:rsidR="00737A61">
              <w:t>1</w:t>
            </w:r>
            <w:r w:rsidR="00814208">
              <w:t>5</w:t>
            </w:r>
            <w:r w:rsidR="00F46A46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737A61" w:rsidP="00814208">
            <w:pPr>
              <w:spacing w:before="120" w:after="120"/>
            </w:pPr>
            <w:r>
              <w:t xml:space="preserve">Review and Approve </w:t>
            </w:r>
            <w:r w:rsidR="00874080">
              <w:t xml:space="preserve">February </w:t>
            </w:r>
            <w:r w:rsidR="00814208">
              <w:t>25</w:t>
            </w:r>
            <w:r w:rsidR="00874080">
              <w:t xml:space="preserve">, 2015 </w:t>
            </w:r>
            <w:r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737A61" w:rsidP="007C1395">
            <w:pPr>
              <w:spacing w:before="120" w:after="120"/>
            </w:pPr>
            <w:r>
              <w:t>Amy Wagner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Default="00573383">
            <w:pPr>
              <w:spacing w:before="120" w:after="120"/>
            </w:pPr>
            <w:r>
              <w:t>3:</w:t>
            </w:r>
            <w:r w:rsidR="00737A61">
              <w:t xml:space="preserve">20 </w:t>
            </w:r>
            <w:r w:rsidR="00F46A46">
              <w:t>pm</w:t>
            </w:r>
          </w:p>
        </w:tc>
        <w:tc>
          <w:tcPr>
            <w:tcW w:w="4140" w:type="dxa"/>
            <w:vAlign w:val="center"/>
          </w:tcPr>
          <w:p w:rsidR="00CB3868" w:rsidRDefault="00814208" w:rsidP="007C1395">
            <w:pPr>
              <w:spacing w:before="120" w:after="120"/>
            </w:pPr>
            <w:r>
              <w:t>Status update- Provider, Key Stakeholder, &amp; Consumer interviews</w:t>
            </w:r>
          </w:p>
        </w:tc>
        <w:tc>
          <w:tcPr>
            <w:tcW w:w="3978" w:type="dxa"/>
            <w:vAlign w:val="center"/>
          </w:tcPr>
          <w:p w:rsidR="00CB3868" w:rsidRDefault="00737A61" w:rsidP="00EA3409">
            <w:pPr>
              <w:spacing w:before="120" w:after="120"/>
            </w:pPr>
            <w:r>
              <w:t>Kathy Woods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Default="00874080" w:rsidP="007C1395">
            <w:pPr>
              <w:spacing w:before="120" w:after="120"/>
            </w:pPr>
            <w:r>
              <w:t>3</w:t>
            </w:r>
            <w:r w:rsidR="00F46A46">
              <w:t>:</w:t>
            </w:r>
            <w:r w:rsidR="00737A61">
              <w:t>3</w:t>
            </w:r>
            <w:r w:rsidR="00F46A46">
              <w:t>0 pm</w:t>
            </w:r>
          </w:p>
        </w:tc>
        <w:tc>
          <w:tcPr>
            <w:tcW w:w="4140" w:type="dxa"/>
            <w:vAlign w:val="center"/>
          </w:tcPr>
          <w:p w:rsidR="00F46A46" w:rsidRDefault="00814208" w:rsidP="00814208">
            <w:pPr>
              <w:spacing w:before="120" w:after="120"/>
            </w:pPr>
            <w:r>
              <w:t>SIM Project Risk Identification Process</w:t>
            </w:r>
          </w:p>
        </w:tc>
        <w:tc>
          <w:tcPr>
            <w:tcW w:w="3978" w:type="dxa"/>
            <w:vAlign w:val="center"/>
          </w:tcPr>
          <w:p w:rsidR="00F46A46" w:rsidRPr="00D0188F" w:rsidRDefault="00D0188F" w:rsidP="00D0188F">
            <w:pPr>
              <w:spacing w:before="120" w:after="120"/>
            </w:pPr>
            <w:r w:rsidRPr="00D0188F">
              <w:t>Gloria Aponte-Clark</w:t>
            </w:r>
            <w:r w:rsidR="00737A61" w:rsidRPr="00D0188F">
              <w:t xml:space="preserve"> 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Default="00874080" w:rsidP="007C1395">
            <w:pPr>
              <w:spacing w:before="120" w:after="120"/>
            </w:pPr>
            <w:r>
              <w:t>4:00 pm</w:t>
            </w:r>
          </w:p>
        </w:tc>
        <w:tc>
          <w:tcPr>
            <w:tcW w:w="4140" w:type="dxa"/>
            <w:vAlign w:val="center"/>
          </w:tcPr>
          <w:p w:rsidR="00874080" w:rsidRDefault="00814208" w:rsidP="00DB0934">
            <w:pPr>
              <w:spacing w:before="120" w:after="120"/>
            </w:pPr>
            <w:r>
              <w:t>Evaluation Plan</w:t>
            </w:r>
          </w:p>
        </w:tc>
        <w:tc>
          <w:tcPr>
            <w:tcW w:w="3978" w:type="dxa"/>
            <w:vAlign w:val="center"/>
          </w:tcPr>
          <w:p w:rsidR="00874080" w:rsidRDefault="00874080" w:rsidP="00D0188F">
            <w:pPr>
              <w:spacing w:before="120" w:after="120"/>
            </w:pPr>
            <w:r>
              <w:t>Kathy Woods</w:t>
            </w:r>
            <w:r w:rsidR="00814208">
              <w:t>, Andy Paradis</w:t>
            </w:r>
            <w:r w:rsidR="00AC2CD9">
              <w:t xml:space="preserve"> (Lewin)</w:t>
            </w:r>
            <w:r>
              <w:t xml:space="preserve"> and </w:t>
            </w:r>
            <w:r w:rsidR="00814208" w:rsidRPr="00D0188F">
              <w:t>Jay Yoe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4:</w:t>
            </w:r>
            <w:r w:rsidR="00737A61">
              <w:t>5</w:t>
            </w:r>
            <w:r>
              <w:t>0 pm</w:t>
            </w:r>
          </w:p>
        </w:tc>
        <w:tc>
          <w:tcPr>
            <w:tcW w:w="4140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Next Steps</w:t>
            </w:r>
          </w:p>
        </w:tc>
        <w:tc>
          <w:tcPr>
            <w:tcW w:w="3978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Amy Wagner and Kathy Woods</w:t>
            </w:r>
          </w:p>
        </w:tc>
      </w:tr>
      <w:tr w:rsidR="00F46A46" w:rsidTr="00256655">
        <w:tc>
          <w:tcPr>
            <w:tcW w:w="145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082FCE" w:rsidP="007C1395">
            <w:pPr>
              <w:spacing w:before="120" w:after="120"/>
            </w:pPr>
            <w:r>
              <w:t>4:5</w:t>
            </w:r>
            <w:r w:rsidR="00737A61">
              <w:t>5</w:t>
            </w:r>
            <w:r>
              <w:t xml:space="preserve"> pm</w:t>
            </w:r>
          </w:p>
        </w:tc>
        <w:tc>
          <w:tcPr>
            <w:tcW w:w="4140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082FCE" w:rsidP="007C1395">
            <w:pPr>
              <w:spacing w:before="120" w:after="120"/>
            </w:pPr>
            <w:r>
              <w:t>Time for Public Comment</w:t>
            </w:r>
          </w:p>
        </w:tc>
        <w:tc>
          <w:tcPr>
            <w:tcW w:w="397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F46A46" w:rsidP="007C1395">
            <w:pPr>
              <w:spacing w:before="120" w:after="120"/>
            </w:pPr>
          </w:p>
        </w:tc>
      </w:tr>
      <w:tr w:rsidR="00082FCE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  <w:r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  <w:r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BD" w:rsidRDefault="001E58BD" w:rsidP="005E273A">
      <w:pPr>
        <w:spacing w:after="0" w:line="240" w:lineRule="auto"/>
      </w:pPr>
      <w:r>
        <w:separator/>
      </w:r>
    </w:p>
  </w:endnote>
  <w:endnote w:type="continuationSeparator" w:id="0">
    <w:p w:rsidR="001E58BD" w:rsidRDefault="001E58BD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BD" w:rsidRDefault="001E58BD" w:rsidP="005E273A">
      <w:pPr>
        <w:spacing w:after="0" w:line="240" w:lineRule="auto"/>
      </w:pPr>
      <w:r>
        <w:separator/>
      </w:r>
    </w:p>
  </w:footnote>
  <w:footnote w:type="continuationSeparator" w:id="0">
    <w:p w:rsidR="001E58BD" w:rsidRDefault="001E58BD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F1956"/>
    <w:rsid w:val="001E58BD"/>
    <w:rsid w:val="00256655"/>
    <w:rsid w:val="00433DFE"/>
    <w:rsid w:val="004448D0"/>
    <w:rsid w:val="00573383"/>
    <w:rsid w:val="005E273A"/>
    <w:rsid w:val="00614B69"/>
    <w:rsid w:val="00653564"/>
    <w:rsid w:val="00684D33"/>
    <w:rsid w:val="006B337F"/>
    <w:rsid w:val="006D32F1"/>
    <w:rsid w:val="00731AC5"/>
    <w:rsid w:val="00737A61"/>
    <w:rsid w:val="007862BF"/>
    <w:rsid w:val="007C1395"/>
    <w:rsid w:val="00814208"/>
    <w:rsid w:val="00874080"/>
    <w:rsid w:val="009057C2"/>
    <w:rsid w:val="009577C6"/>
    <w:rsid w:val="00A029C3"/>
    <w:rsid w:val="00A70EC6"/>
    <w:rsid w:val="00AC2CD9"/>
    <w:rsid w:val="00B91083"/>
    <w:rsid w:val="00CB3868"/>
    <w:rsid w:val="00D0188F"/>
    <w:rsid w:val="00D81888"/>
    <w:rsid w:val="00DA3B0C"/>
    <w:rsid w:val="00DB0934"/>
    <w:rsid w:val="00DB1839"/>
    <w:rsid w:val="00DE107F"/>
    <w:rsid w:val="00E95613"/>
    <w:rsid w:val="00EA3409"/>
    <w:rsid w:val="00F16004"/>
    <w:rsid w:val="00F46A46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30E0-3833-4DE2-AFE3-C40D7695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2015-03-20T19:27:00Z</dcterms:created>
  <dcterms:modified xsi:type="dcterms:W3CDTF">2015-03-20T19:27:00Z</dcterms:modified>
</cp:coreProperties>
</file>